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726D9" w14:textId="77777777" w:rsidR="00285870" w:rsidRDefault="00285870" w:rsidP="00285870">
      <w:pPr>
        <w:spacing w:line="276" w:lineRule="auto"/>
        <w:jc w:val="both"/>
        <w:rPr>
          <w:b/>
          <w:sz w:val="24"/>
          <w:szCs w:val="24"/>
        </w:rPr>
      </w:pPr>
    </w:p>
    <w:p w14:paraId="56CA5176" w14:textId="77777777" w:rsidR="00285870" w:rsidRPr="00285870" w:rsidRDefault="00285870" w:rsidP="00285870">
      <w:pPr>
        <w:spacing w:line="276" w:lineRule="auto"/>
        <w:jc w:val="both"/>
        <w:rPr>
          <w:b/>
          <w:sz w:val="24"/>
          <w:szCs w:val="24"/>
        </w:rPr>
      </w:pPr>
      <w:r w:rsidRPr="00285870">
        <w:rPr>
          <w:b/>
          <w:sz w:val="24"/>
          <w:szCs w:val="24"/>
        </w:rPr>
        <w:t xml:space="preserve">Cardo Systems: il migliore amico del </w:t>
      </w:r>
      <w:r>
        <w:rPr>
          <w:b/>
          <w:sz w:val="24"/>
          <w:szCs w:val="24"/>
        </w:rPr>
        <w:t>produttore</w:t>
      </w:r>
    </w:p>
    <w:p w14:paraId="2AA3F4CF" w14:textId="77777777" w:rsidR="00285870" w:rsidRPr="00285870" w:rsidRDefault="00285870" w:rsidP="00285870">
      <w:pPr>
        <w:spacing w:line="276" w:lineRule="auto"/>
        <w:jc w:val="both"/>
        <w:rPr>
          <w:sz w:val="24"/>
          <w:szCs w:val="24"/>
        </w:rPr>
      </w:pPr>
      <w:r w:rsidRPr="00285870">
        <w:rPr>
          <w:sz w:val="24"/>
          <w:szCs w:val="24"/>
        </w:rPr>
        <w:t xml:space="preserve">Nel deserto, circondato da uno scenario mozzafiato e il tentativo di comunicare con la stella principale del video che indossa un casco può rappresentare una vera sfida. Tuttavia, equipaggiare il </w:t>
      </w:r>
      <w:r>
        <w:rPr>
          <w:sz w:val="24"/>
          <w:szCs w:val="24"/>
        </w:rPr>
        <w:t>moto</w:t>
      </w:r>
      <w:r w:rsidRPr="00285870">
        <w:rPr>
          <w:sz w:val="24"/>
          <w:szCs w:val="24"/>
        </w:rPr>
        <w:t xml:space="preserve">ciclista con un PACKTALK </w:t>
      </w:r>
      <w:proofErr w:type="spellStart"/>
      <w:r w:rsidRPr="00285870">
        <w:rPr>
          <w:sz w:val="24"/>
          <w:szCs w:val="24"/>
        </w:rPr>
        <w:t>Bold</w:t>
      </w:r>
      <w:proofErr w:type="spellEnd"/>
      <w:r w:rsidRPr="00285870">
        <w:rPr>
          <w:sz w:val="24"/>
          <w:szCs w:val="24"/>
        </w:rPr>
        <w:t xml:space="preserve"> di Cardo Systems rende</w:t>
      </w:r>
      <w:r>
        <w:rPr>
          <w:sz w:val="24"/>
          <w:szCs w:val="24"/>
        </w:rPr>
        <w:t xml:space="preserve"> il lavoro molto più semplice. </w:t>
      </w:r>
    </w:p>
    <w:p w14:paraId="6EF373FA" w14:textId="77777777" w:rsidR="00285870" w:rsidRPr="00285870" w:rsidRDefault="00285870" w:rsidP="00285870">
      <w:pPr>
        <w:spacing w:line="276" w:lineRule="auto"/>
        <w:jc w:val="both"/>
        <w:rPr>
          <w:sz w:val="24"/>
          <w:szCs w:val="24"/>
        </w:rPr>
      </w:pPr>
      <w:proofErr w:type="spellStart"/>
      <w:r w:rsidRPr="00285870">
        <w:rPr>
          <w:sz w:val="24"/>
          <w:szCs w:val="24"/>
        </w:rPr>
        <w:t>Javi</w:t>
      </w:r>
      <w:proofErr w:type="spellEnd"/>
      <w:r w:rsidRPr="00285870">
        <w:rPr>
          <w:sz w:val="24"/>
          <w:szCs w:val="24"/>
        </w:rPr>
        <w:t xml:space="preserve"> </w:t>
      </w:r>
      <w:proofErr w:type="spellStart"/>
      <w:r w:rsidRPr="00285870">
        <w:rPr>
          <w:sz w:val="24"/>
          <w:szCs w:val="24"/>
        </w:rPr>
        <w:t>Echevarría</w:t>
      </w:r>
      <w:proofErr w:type="spellEnd"/>
      <w:r w:rsidRPr="00285870">
        <w:rPr>
          <w:sz w:val="24"/>
          <w:szCs w:val="24"/>
        </w:rPr>
        <w:t xml:space="preserve"> è il produttore e fotografo dietro "The </w:t>
      </w:r>
      <w:proofErr w:type="spellStart"/>
      <w:r w:rsidRPr="00285870">
        <w:rPr>
          <w:sz w:val="24"/>
          <w:szCs w:val="24"/>
        </w:rPr>
        <w:t>Seeker</w:t>
      </w:r>
      <w:proofErr w:type="spellEnd"/>
      <w:r w:rsidRPr="00285870">
        <w:rPr>
          <w:sz w:val="24"/>
          <w:szCs w:val="24"/>
        </w:rPr>
        <w:t xml:space="preserve">", un cortometraggio con il campione di trial e la star dell'enduro </w:t>
      </w:r>
      <w:proofErr w:type="spellStart"/>
      <w:r w:rsidRPr="00285870">
        <w:rPr>
          <w:sz w:val="24"/>
          <w:szCs w:val="24"/>
        </w:rPr>
        <w:t>Pol</w:t>
      </w:r>
      <w:proofErr w:type="spellEnd"/>
      <w:r w:rsidRPr="00285870">
        <w:rPr>
          <w:sz w:val="24"/>
          <w:szCs w:val="24"/>
        </w:rPr>
        <w:t xml:space="preserve"> Tarres che esegue una miriade di manovre sconvolgenti su una Yamaha Tenere 700 di </w:t>
      </w:r>
      <w:r>
        <w:rPr>
          <w:sz w:val="24"/>
          <w:szCs w:val="24"/>
        </w:rPr>
        <w:t xml:space="preserve">serie. </w:t>
      </w:r>
    </w:p>
    <w:p w14:paraId="0CB5224D" w14:textId="77777777" w:rsidR="00285870" w:rsidRPr="00285870" w:rsidRDefault="00285870" w:rsidP="00285870">
      <w:pPr>
        <w:spacing w:line="276" w:lineRule="auto"/>
        <w:jc w:val="both"/>
        <w:rPr>
          <w:sz w:val="24"/>
          <w:szCs w:val="24"/>
        </w:rPr>
      </w:pPr>
      <w:r w:rsidRPr="00285870">
        <w:rPr>
          <w:sz w:val="24"/>
          <w:szCs w:val="24"/>
        </w:rPr>
        <w:t>“Questa è la prima volta che utilizzo le unità PACKTALK di Cardo Systems durante le riprese ed è ora un must per le nostre prossime produzioni. Nelle riprese, non c'è molto tempo, quindi il fatto che le unità fossero così facili da usare e da connet</w:t>
      </w:r>
      <w:r>
        <w:rPr>
          <w:sz w:val="24"/>
          <w:szCs w:val="24"/>
        </w:rPr>
        <w:t>tere ha fatto la differenza</w:t>
      </w:r>
      <w:proofErr w:type="gramStart"/>
      <w:r>
        <w:rPr>
          <w:sz w:val="24"/>
          <w:szCs w:val="24"/>
        </w:rPr>
        <w:t>. ”</w:t>
      </w:r>
      <w:proofErr w:type="gramEnd"/>
      <w:r>
        <w:rPr>
          <w:sz w:val="24"/>
          <w:szCs w:val="24"/>
        </w:rPr>
        <w:t xml:space="preserve"> </w:t>
      </w:r>
    </w:p>
    <w:p w14:paraId="1BF1ADC8" w14:textId="77777777" w:rsidR="00285870" w:rsidRPr="00285870" w:rsidRDefault="00285870" w:rsidP="00285870">
      <w:pPr>
        <w:spacing w:line="276" w:lineRule="auto"/>
        <w:jc w:val="both"/>
        <w:rPr>
          <w:sz w:val="24"/>
          <w:szCs w:val="24"/>
        </w:rPr>
      </w:pPr>
      <w:r w:rsidRPr="00285870">
        <w:rPr>
          <w:sz w:val="24"/>
          <w:szCs w:val="24"/>
        </w:rPr>
        <w:t xml:space="preserve">La comunicazione tra il pilota e il regista è fondamentale nelle riprese video e tradizionalmente il pilota dovrebbe tornare al team di produzione dopo ogni scatto, spegnere il motore e parlare faccia a faccia, quindi usando le unità PACKTALK, si è risparmiato molto di tempo sul posto. Mentre l'elmetto di </w:t>
      </w:r>
      <w:proofErr w:type="spellStart"/>
      <w:r w:rsidRPr="00285870">
        <w:rPr>
          <w:sz w:val="24"/>
          <w:szCs w:val="24"/>
        </w:rPr>
        <w:t>Pol</w:t>
      </w:r>
      <w:proofErr w:type="spellEnd"/>
      <w:r w:rsidRPr="00285870">
        <w:rPr>
          <w:sz w:val="24"/>
          <w:szCs w:val="24"/>
        </w:rPr>
        <w:t xml:space="preserve"> era dotato di PACKTALK </w:t>
      </w:r>
      <w:proofErr w:type="spellStart"/>
      <w:r w:rsidRPr="00285870">
        <w:rPr>
          <w:sz w:val="24"/>
          <w:szCs w:val="24"/>
        </w:rPr>
        <w:t>Bold</w:t>
      </w:r>
      <w:proofErr w:type="spellEnd"/>
      <w:r w:rsidRPr="00285870">
        <w:rPr>
          <w:sz w:val="24"/>
          <w:szCs w:val="24"/>
        </w:rPr>
        <w:t xml:space="preserve">, </w:t>
      </w:r>
      <w:proofErr w:type="spellStart"/>
      <w:r w:rsidRPr="00285870">
        <w:rPr>
          <w:sz w:val="24"/>
          <w:szCs w:val="24"/>
        </w:rPr>
        <w:t>Javi</w:t>
      </w:r>
      <w:proofErr w:type="spellEnd"/>
      <w:r w:rsidRPr="00285870">
        <w:rPr>
          <w:sz w:val="24"/>
          <w:szCs w:val="24"/>
        </w:rPr>
        <w:t xml:space="preserve"> usava un set di cuffie PACKTALK demo di Cardo, con un'unità </w:t>
      </w:r>
      <w:proofErr w:type="spellStart"/>
      <w:r w:rsidRPr="00285870">
        <w:rPr>
          <w:sz w:val="24"/>
          <w:szCs w:val="24"/>
        </w:rPr>
        <w:t>Bold</w:t>
      </w:r>
      <w:proofErr w:type="spellEnd"/>
      <w:r w:rsidRPr="00285870">
        <w:rPr>
          <w:sz w:val="24"/>
          <w:szCs w:val="24"/>
        </w:rPr>
        <w:t xml:space="preserve"> agganciata. </w:t>
      </w:r>
    </w:p>
    <w:p w14:paraId="21A481EA" w14:textId="77777777" w:rsidR="00285870" w:rsidRPr="00285870" w:rsidRDefault="00285870" w:rsidP="00285870">
      <w:pPr>
        <w:spacing w:line="276" w:lineRule="auto"/>
        <w:jc w:val="both"/>
        <w:rPr>
          <w:sz w:val="24"/>
          <w:szCs w:val="24"/>
        </w:rPr>
      </w:pPr>
      <w:r w:rsidRPr="00285870">
        <w:rPr>
          <w:sz w:val="24"/>
          <w:szCs w:val="24"/>
        </w:rPr>
        <w:t xml:space="preserve">“Abbiamo sicuramente guadagnato molta produttività grazie alla perfetta comunicazione con il pilota e risparmiato molto tempo ed energia. I luoghi più impegnativi sono sempre quelli in cui il pilota è lontano da noi perché la coordinazione è difficile quando facciamo riprese con la macchina fotografica. La comunicazione con </w:t>
      </w:r>
      <w:proofErr w:type="spellStart"/>
      <w:r w:rsidRPr="00285870">
        <w:rPr>
          <w:sz w:val="24"/>
          <w:szCs w:val="24"/>
        </w:rPr>
        <w:t>Pol</w:t>
      </w:r>
      <w:proofErr w:type="spellEnd"/>
      <w:r w:rsidRPr="00285870">
        <w:rPr>
          <w:sz w:val="24"/>
          <w:szCs w:val="24"/>
        </w:rPr>
        <w:t xml:space="preserve"> è molto importante per ottenere i colpi nel minor tempo possibile. Senza il Cardo, probabilmente avevamo bisogno di raddoppiare la quantità di</w:t>
      </w:r>
      <w:r>
        <w:rPr>
          <w:sz w:val="24"/>
          <w:szCs w:val="24"/>
        </w:rPr>
        <w:t xml:space="preserve"> tempo per ottenere quei colpi.</w:t>
      </w:r>
    </w:p>
    <w:p w14:paraId="3F18A096" w14:textId="77777777" w:rsidR="00285870" w:rsidRPr="00285870" w:rsidRDefault="00285870" w:rsidP="00285870">
      <w:pPr>
        <w:spacing w:line="276" w:lineRule="auto"/>
        <w:jc w:val="both"/>
        <w:rPr>
          <w:sz w:val="24"/>
          <w:szCs w:val="24"/>
        </w:rPr>
      </w:pPr>
      <w:r w:rsidRPr="00285870">
        <w:rPr>
          <w:sz w:val="24"/>
          <w:szCs w:val="24"/>
        </w:rPr>
        <w:t>"Il loro suono era così chiaro e, sicuramente, uno dei principali vantaggi era ave</w:t>
      </w:r>
      <w:r>
        <w:rPr>
          <w:sz w:val="24"/>
          <w:szCs w:val="24"/>
        </w:rPr>
        <w:t>re le mani libere per sistemare</w:t>
      </w:r>
      <w:r w:rsidRPr="00285870">
        <w:rPr>
          <w:sz w:val="24"/>
          <w:szCs w:val="24"/>
        </w:rPr>
        <w:t xml:space="preserve"> la mia fotocamera." </w:t>
      </w:r>
    </w:p>
    <w:p w14:paraId="2ED56546" w14:textId="77777777" w:rsidR="00285870" w:rsidRPr="00285870" w:rsidRDefault="00285870" w:rsidP="00285870">
      <w:pPr>
        <w:spacing w:line="276" w:lineRule="auto"/>
        <w:jc w:val="both"/>
        <w:rPr>
          <w:sz w:val="24"/>
          <w:szCs w:val="24"/>
        </w:rPr>
      </w:pPr>
      <w:r w:rsidRPr="00285870">
        <w:rPr>
          <w:sz w:val="24"/>
          <w:szCs w:val="24"/>
        </w:rPr>
        <w:t>Le riprese sono state completate per sette giorni consecutivi in ​​varie località. Qualcosa per cui la durata della batteria di 13 ore del Cardo System è stata utile perché il team ha dovuto caric</w:t>
      </w:r>
      <w:r>
        <w:rPr>
          <w:sz w:val="24"/>
          <w:szCs w:val="24"/>
        </w:rPr>
        <w:t xml:space="preserve">arli solo una volta al giorno. </w:t>
      </w:r>
    </w:p>
    <w:p w14:paraId="4B9AEC8B" w14:textId="77777777" w:rsidR="00285870" w:rsidRPr="00285870" w:rsidRDefault="00285870" w:rsidP="00285870">
      <w:pPr>
        <w:spacing w:line="276" w:lineRule="auto"/>
        <w:jc w:val="both"/>
        <w:rPr>
          <w:sz w:val="24"/>
          <w:szCs w:val="24"/>
        </w:rPr>
      </w:pPr>
      <w:r w:rsidRPr="00285870">
        <w:rPr>
          <w:sz w:val="24"/>
          <w:szCs w:val="24"/>
        </w:rPr>
        <w:t>Lavorare in spazi così vasti significava che a volte il team si trovava fuori dal raggio di un miglio dell'unità PACKTALK, tuttavia, a causa della connettività DMC (</w:t>
      </w:r>
      <w:proofErr w:type="spellStart"/>
      <w:r w:rsidRPr="00285870">
        <w:rPr>
          <w:sz w:val="24"/>
          <w:szCs w:val="24"/>
        </w:rPr>
        <w:t>Dynamic</w:t>
      </w:r>
      <w:proofErr w:type="spellEnd"/>
      <w:r w:rsidRPr="00285870">
        <w:rPr>
          <w:sz w:val="24"/>
          <w:szCs w:val="24"/>
        </w:rPr>
        <w:t xml:space="preserve"> </w:t>
      </w:r>
      <w:proofErr w:type="spellStart"/>
      <w:r w:rsidRPr="00285870">
        <w:rPr>
          <w:sz w:val="24"/>
          <w:szCs w:val="24"/>
        </w:rPr>
        <w:t>Mesh</w:t>
      </w:r>
      <w:proofErr w:type="spellEnd"/>
      <w:r w:rsidRPr="00285870">
        <w:rPr>
          <w:sz w:val="24"/>
          <w:szCs w:val="24"/>
        </w:rPr>
        <w:t xml:space="preserve"> </w:t>
      </w:r>
      <w:proofErr w:type="spellStart"/>
      <w:r w:rsidRPr="00285870">
        <w:rPr>
          <w:sz w:val="24"/>
          <w:szCs w:val="24"/>
        </w:rPr>
        <w:t>Communication</w:t>
      </w:r>
      <w:proofErr w:type="spellEnd"/>
      <w:r w:rsidRPr="00285870">
        <w:rPr>
          <w:sz w:val="24"/>
          <w:szCs w:val="24"/>
        </w:rPr>
        <w:t xml:space="preserve">), non avevano bisogno di preoccuparsi di riconnettersi, in quanto è appena successo automaticamente. </w:t>
      </w:r>
    </w:p>
    <w:p w14:paraId="11718098" w14:textId="77777777" w:rsidR="00285870" w:rsidRPr="00285870" w:rsidRDefault="00285870" w:rsidP="00285870">
      <w:pPr>
        <w:spacing w:line="276" w:lineRule="auto"/>
        <w:jc w:val="both"/>
        <w:rPr>
          <w:b/>
          <w:sz w:val="24"/>
          <w:szCs w:val="24"/>
        </w:rPr>
      </w:pPr>
    </w:p>
    <w:p w14:paraId="4A5EF081" w14:textId="77777777" w:rsidR="00285870" w:rsidRDefault="00285870" w:rsidP="00285870">
      <w:pPr>
        <w:spacing w:line="276" w:lineRule="auto"/>
        <w:jc w:val="both"/>
        <w:rPr>
          <w:b/>
          <w:sz w:val="24"/>
          <w:szCs w:val="24"/>
        </w:rPr>
      </w:pPr>
    </w:p>
    <w:p w14:paraId="373D61ED" w14:textId="77777777" w:rsidR="00285870" w:rsidRDefault="00285870" w:rsidP="00285870">
      <w:pPr>
        <w:spacing w:line="276" w:lineRule="auto"/>
        <w:jc w:val="both"/>
        <w:rPr>
          <w:b/>
          <w:sz w:val="24"/>
          <w:szCs w:val="24"/>
        </w:rPr>
      </w:pPr>
    </w:p>
    <w:p w14:paraId="48E28B80" w14:textId="77777777" w:rsidR="00285870" w:rsidRDefault="00285870" w:rsidP="00285870">
      <w:pPr>
        <w:spacing w:line="276" w:lineRule="auto"/>
        <w:jc w:val="both"/>
        <w:rPr>
          <w:b/>
          <w:sz w:val="24"/>
          <w:szCs w:val="24"/>
        </w:rPr>
      </w:pPr>
    </w:p>
    <w:p w14:paraId="360E9580" w14:textId="7F283189" w:rsidR="00285870" w:rsidRPr="001C0895" w:rsidRDefault="00285870" w:rsidP="001C0895">
      <w:r>
        <w:rPr>
          <w:b/>
          <w:sz w:val="24"/>
          <w:szCs w:val="24"/>
        </w:rPr>
        <w:t xml:space="preserve">Ecco il video completo: </w:t>
      </w:r>
      <w:hyperlink r:id="rId6" w:history="1">
        <w:r w:rsidR="001C0895">
          <w:rPr>
            <w:rStyle w:val="Hyperlink"/>
            <w:rFonts w:ascii="Georgia" w:hAnsi="Georgia"/>
            <w:b/>
            <w:bCs/>
            <w:shd w:val="clear" w:color="auto" w:fill="FFFFFF"/>
          </w:rPr>
          <w:t>https://youtu.be/eDxBGc9TD4c </w:t>
        </w:r>
      </w:hyperlink>
    </w:p>
    <w:p w14:paraId="688A2DD5" w14:textId="77777777" w:rsidR="00285870" w:rsidRPr="00285870" w:rsidRDefault="00285870" w:rsidP="00285870">
      <w:pPr>
        <w:spacing w:line="276" w:lineRule="auto"/>
        <w:jc w:val="both"/>
        <w:rPr>
          <w:sz w:val="24"/>
          <w:szCs w:val="24"/>
        </w:rPr>
      </w:pPr>
      <w:r w:rsidRPr="00285870">
        <w:rPr>
          <w:sz w:val="24"/>
          <w:szCs w:val="24"/>
        </w:rPr>
        <w:t xml:space="preserve">Per ulteriori informazioni sull'allineamento di Cardo Systems, visitare www.cardosystems.com o contattare il distributore locale. Per partecipare alla conversazione, segui i canali </w:t>
      </w:r>
      <w:proofErr w:type="spellStart"/>
      <w:r w:rsidRPr="00285870">
        <w:rPr>
          <w:sz w:val="24"/>
          <w:szCs w:val="24"/>
        </w:rPr>
        <w:t>Facebook</w:t>
      </w:r>
      <w:proofErr w:type="spellEnd"/>
      <w:r w:rsidRPr="00285870">
        <w:rPr>
          <w:sz w:val="24"/>
          <w:szCs w:val="24"/>
        </w:rPr>
        <w:t xml:space="preserve">, </w:t>
      </w:r>
      <w:proofErr w:type="spellStart"/>
      <w:r w:rsidRPr="00285870">
        <w:rPr>
          <w:sz w:val="24"/>
          <w:szCs w:val="24"/>
        </w:rPr>
        <w:t>Twitter</w:t>
      </w:r>
      <w:proofErr w:type="spellEnd"/>
      <w:r w:rsidRPr="00285870">
        <w:rPr>
          <w:sz w:val="24"/>
          <w:szCs w:val="24"/>
        </w:rPr>
        <w:t xml:space="preserve"> e Instagram di Cardo Systems o controlla il canale </w:t>
      </w:r>
      <w:proofErr w:type="spellStart"/>
      <w:r w:rsidRPr="00285870">
        <w:rPr>
          <w:sz w:val="24"/>
          <w:szCs w:val="24"/>
        </w:rPr>
        <w:t>YouTube</w:t>
      </w:r>
      <w:proofErr w:type="spellEnd"/>
      <w:r w:rsidRPr="00285870">
        <w:rPr>
          <w:sz w:val="24"/>
          <w:szCs w:val="24"/>
        </w:rPr>
        <w:t xml:space="preserve">. </w:t>
      </w:r>
    </w:p>
    <w:p w14:paraId="180D3885" w14:textId="77777777" w:rsidR="00285870" w:rsidRPr="00285870" w:rsidRDefault="00285870" w:rsidP="00285870">
      <w:pPr>
        <w:spacing w:line="276" w:lineRule="auto"/>
        <w:jc w:val="both"/>
        <w:rPr>
          <w:b/>
          <w:sz w:val="24"/>
          <w:szCs w:val="24"/>
        </w:rPr>
      </w:pPr>
      <w:r w:rsidRPr="00285870">
        <w:rPr>
          <w:b/>
          <w:sz w:val="24"/>
          <w:szCs w:val="24"/>
        </w:rPr>
        <w:t xml:space="preserve">Credito </w:t>
      </w:r>
      <w:proofErr w:type="gramStart"/>
      <w:r w:rsidRPr="00285870">
        <w:rPr>
          <w:b/>
          <w:sz w:val="24"/>
          <w:szCs w:val="24"/>
        </w:rPr>
        <w:t>fotografico:  @</w:t>
      </w:r>
      <w:proofErr w:type="gramEnd"/>
      <w:r w:rsidRPr="00285870">
        <w:rPr>
          <w:b/>
          <w:sz w:val="24"/>
          <w:szCs w:val="24"/>
        </w:rPr>
        <w:t>livelike_javi_thewho</w:t>
      </w:r>
    </w:p>
    <w:p w14:paraId="4E3E0E9F" w14:textId="77777777" w:rsidR="00285870" w:rsidRPr="00285870" w:rsidRDefault="00285870" w:rsidP="00285870">
      <w:pPr>
        <w:spacing w:line="276" w:lineRule="auto"/>
        <w:jc w:val="both"/>
        <w:rPr>
          <w:b/>
          <w:sz w:val="24"/>
          <w:szCs w:val="24"/>
        </w:rPr>
      </w:pPr>
    </w:p>
    <w:p w14:paraId="3DC3CE77" w14:textId="77777777" w:rsidR="00285870" w:rsidRPr="00285870" w:rsidRDefault="00285870" w:rsidP="0028587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Informazioni su Cardo</w:t>
      </w:r>
    </w:p>
    <w:p w14:paraId="1BD489DE" w14:textId="77777777" w:rsidR="00285870" w:rsidRPr="00285870" w:rsidRDefault="00285870" w:rsidP="00285870">
      <w:pPr>
        <w:spacing w:line="276" w:lineRule="auto"/>
        <w:jc w:val="both"/>
        <w:rPr>
          <w:sz w:val="24"/>
          <w:szCs w:val="24"/>
        </w:rPr>
      </w:pPr>
      <w:r w:rsidRPr="00285870">
        <w:rPr>
          <w:sz w:val="24"/>
          <w:szCs w:val="24"/>
        </w:rPr>
        <w:t>Cardo Systems è specializzata nella progettazione, sviluppo, produzione e vendita di sistemi di comunicazione e intrattenimento wireless all'avanguardia per motociclisti. Sin dall'inizio nel 2004, Cardo ha aperto la strada alla stragrande maggioranza delle innovazioni per i sistemi di comunicazione per motociclette Bluetooth. I prodotti dell'azienda, ora disponibili in oltre 100 paesi, sono i principali dispositivi di comunicazione al mondo per l'industria motociclistica</w:t>
      </w:r>
    </w:p>
    <w:p w14:paraId="43B9CCEF" w14:textId="77777777" w:rsidR="00285870" w:rsidRPr="00285870" w:rsidRDefault="00285870" w:rsidP="00285870">
      <w:pPr>
        <w:spacing w:line="276" w:lineRule="auto"/>
        <w:jc w:val="both"/>
        <w:rPr>
          <w:b/>
          <w:sz w:val="24"/>
          <w:szCs w:val="24"/>
        </w:rPr>
      </w:pPr>
      <w:r w:rsidRPr="00285870">
        <w:rPr>
          <w:b/>
          <w:sz w:val="24"/>
          <w:szCs w:val="24"/>
        </w:rPr>
        <w:t xml:space="preserve"> </w:t>
      </w:r>
    </w:p>
    <w:p w14:paraId="49F7CB02" w14:textId="77777777" w:rsidR="00C16839" w:rsidRPr="00B02E3A" w:rsidRDefault="00B02E3A" w:rsidP="00285870">
      <w:pPr>
        <w:spacing w:line="276" w:lineRule="auto"/>
        <w:jc w:val="both"/>
        <w:rPr>
          <w:b/>
          <w:sz w:val="24"/>
          <w:szCs w:val="24"/>
        </w:rPr>
      </w:pPr>
      <w:r w:rsidRPr="00B02E3A">
        <w:rPr>
          <w:b/>
          <w:sz w:val="24"/>
          <w:szCs w:val="24"/>
        </w:rPr>
        <w:t xml:space="preserve">I prodotti Cardo Systems sono distribuiti in Italia da SST </w:t>
      </w:r>
      <w:proofErr w:type="spellStart"/>
      <w:r w:rsidRPr="00B02E3A">
        <w:rPr>
          <w:b/>
          <w:sz w:val="24"/>
          <w:szCs w:val="24"/>
        </w:rPr>
        <w:t>Engineering</w:t>
      </w:r>
      <w:proofErr w:type="spellEnd"/>
      <w:r w:rsidRPr="00B02E3A">
        <w:rPr>
          <w:b/>
          <w:sz w:val="24"/>
          <w:szCs w:val="24"/>
        </w:rPr>
        <w:t xml:space="preserve"> Solutions</w:t>
      </w:r>
    </w:p>
    <w:p w14:paraId="4233F1EE" w14:textId="77777777" w:rsidR="00B02E3A" w:rsidRDefault="00B02E3A" w:rsidP="00C168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Visita il sito web </w:t>
      </w:r>
      <w:hyperlink r:id="rId7" w:history="1">
        <w:r w:rsidRPr="0081689E">
          <w:rPr>
            <w:rStyle w:val="Hyperlink"/>
            <w:sz w:val="24"/>
            <w:szCs w:val="24"/>
          </w:rPr>
          <w:t>https://www.sst-italia.it/</w:t>
        </w:r>
      </w:hyperlink>
    </w:p>
    <w:p w14:paraId="5DD50802" w14:textId="77777777" w:rsidR="00A53A4B" w:rsidRPr="003E33D5" w:rsidRDefault="00B02E3A" w:rsidP="00C16839">
      <w:pPr>
        <w:spacing w:line="276" w:lineRule="auto"/>
        <w:jc w:val="both"/>
        <w:rPr>
          <w:b/>
          <w:sz w:val="24"/>
          <w:szCs w:val="24"/>
        </w:rPr>
      </w:pPr>
      <w:r w:rsidRPr="003E33D5">
        <w:rPr>
          <w:b/>
          <w:sz w:val="24"/>
          <w:szCs w:val="24"/>
        </w:rPr>
        <w:t>Puoi trovarci anche su maggiori social</w:t>
      </w:r>
    </w:p>
    <w:p w14:paraId="50A118AE" w14:textId="77777777" w:rsidR="00B02E3A" w:rsidRDefault="00A53A4B" w:rsidP="00C16839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416C2ECA" wp14:editId="6E4BDE36">
            <wp:extent cx="304800" cy="304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proofErr w:type="spellStart"/>
      <w:r w:rsidR="00B02E3A" w:rsidRPr="00B02E3A">
        <w:rPr>
          <w:b/>
          <w:sz w:val="24"/>
          <w:szCs w:val="24"/>
        </w:rPr>
        <w:t>Facebook</w:t>
      </w:r>
      <w:proofErr w:type="spellEnd"/>
      <w:r w:rsidR="00B02E3A">
        <w:rPr>
          <w:sz w:val="24"/>
          <w:szCs w:val="24"/>
        </w:rPr>
        <w:t xml:space="preserve"> </w:t>
      </w:r>
      <w:hyperlink r:id="rId9" w:history="1">
        <w:r w:rsidR="00B02E3A" w:rsidRPr="0081689E">
          <w:rPr>
            <w:rStyle w:val="Hyperlink"/>
            <w:sz w:val="24"/>
            <w:szCs w:val="24"/>
          </w:rPr>
          <w:t>http://bit.ly/cardo_italia_FB</w:t>
        </w:r>
      </w:hyperlink>
    </w:p>
    <w:p w14:paraId="4F3CB0E3" w14:textId="77777777" w:rsidR="00B02E3A" w:rsidRDefault="00A53A4B" w:rsidP="00C16839">
      <w:pPr>
        <w:spacing w:line="276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6F98ADDB" wp14:editId="4F52AEA8">
            <wp:extent cx="371475" cy="3714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TAGR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E3A" w:rsidRPr="00B02E3A">
        <w:rPr>
          <w:b/>
          <w:sz w:val="24"/>
          <w:szCs w:val="24"/>
        </w:rPr>
        <w:t>Instagram</w:t>
      </w:r>
      <w:r w:rsidR="00B02E3A">
        <w:rPr>
          <w:sz w:val="24"/>
          <w:szCs w:val="24"/>
        </w:rPr>
        <w:t xml:space="preserve"> </w:t>
      </w:r>
      <w:hyperlink r:id="rId11" w:history="1">
        <w:r w:rsidR="00B02E3A" w:rsidRPr="0081689E">
          <w:rPr>
            <w:rStyle w:val="Hyperlink"/>
            <w:sz w:val="24"/>
            <w:szCs w:val="24"/>
          </w:rPr>
          <w:t>http://bit.ly/cardo_italia_INSTA</w:t>
        </w:r>
      </w:hyperlink>
    </w:p>
    <w:p w14:paraId="665AE0F6" w14:textId="77777777" w:rsidR="00B02E3A" w:rsidRDefault="00B02E3A" w:rsidP="00C16839">
      <w:pPr>
        <w:spacing w:line="276" w:lineRule="auto"/>
        <w:jc w:val="both"/>
        <w:rPr>
          <w:sz w:val="24"/>
          <w:szCs w:val="24"/>
        </w:rPr>
      </w:pPr>
    </w:p>
    <w:p w14:paraId="477517CE" w14:textId="77777777" w:rsidR="00B02E3A" w:rsidRPr="00B02E3A" w:rsidRDefault="00B02E3A" w:rsidP="00C16839">
      <w:pPr>
        <w:spacing w:line="276" w:lineRule="auto"/>
        <w:jc w:val="both"/>
        <w:rPr>
          <w:sz w:val="24"/>
          <w:szCs w:val="24"/>
        </w:rPr>
      </w:pPr>
    </w:p>
    <w:p w14:paraId="721F1CE3" w14:textId="77777777" w:rsidR="00C16839" w:rsidRPr="00C16839" w:rsidRDefault="00C16839" w:rsidP="00C16839">
      <w:pPr>
        <w:spacing w:line="276" w:lineRule="auto"/>
        <w:jc w:val="both"/>
        <w:rPr>
          <w:b/>
          <w:sz w:val="24"/>
          <w:szCs w:val="24"/>
        </w:rPr>
      </w:pPr>
    </w:p>
    <w:p w14:paraId="2EA4359D" w14:textId="77777777" w:rsidR="008F7221" w:rsidRPr="008F7221" w:rsidRDefault="008F7221" w:rsidP="00505286">
      <w:pPr>
        <w:spacing w:line="276" w:lineRule="auto"/>
        <w:jc w:val="both"/>
        <w:rPr>
          <w:sz w:val="24"/>
          <w:szCs w:val="24"/>
        </w:rPr>
      </w:pPr>
    </w:p>
    <w:p w14:paraId="6CA99954" w14:textId="77777777" w:rsidR="009D28C8" w:rsidRPr="00B417A0" w:rsidRDefault="009D28C8" w:rsidP="008F7221">
      <w:pPr>
        <w:spacing w:line="276" w:lineRule="auto"/>
        <w:jc w:val="both"/>
        <w:rPr>
          <w:sz w:val="24"/>
          <w:szCs w:val="24"/>
        </w:rPr>
      </w:pPr>
    </w:p>
    <w:sectPr w:rsidR="009D28C8" w:rsidRPr="00B417A0" w:rsidSect="00C44833">
      <w:headerReference w:type="default" r:id="rId12"/>
      <w:footerReference w:type="default" r:id="rId13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2C42D" w14:textId="77777777" w:rsidR="0011537C" w:rsidRDefault="0011537C" w:rsidP="004F7ED2">
      <w:pPr>
        <w:spacing w:after="0" w:line="240" w:lineRule="auto"/>
      </w:pPr>
      <w:r>
        <w:separator/>
      </w:r>
    </w:p>
  </w:endnote>
  <w:endnote w:type="continuationSeparator" w:id="0">
    <w:p w14:paraId="3E287A96" w14:textId="77777777" w:rsidR="0011537C" w:rsidRDefault="0011537C" w:rsidP="004F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4F83D" w14:textId="77777777" w:rsidR="004F7ED2" w:rsidRPr="006A2F36" w:rsidRDefault="006A2F36" w:rsidP="006A2F36">
    <w:pPr>
      <w:pStyle w:val="Foo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81CC7E3" wp14:editId="732D0689">
          <wp:simplePos x="0" y="0"/>
          <wp:positionH relativeFrom="page">
            <wp:posOffset>6985</wp:posOffset>
          </wp:positionH>
          <wp:positionV relativeFrom="page">
            <wp:posOffset>9970770</wp:posOffset>
          </wp:positionV>
          <wp:extent cx="7553325" cy="450653"/>
          <wp:effectExtent l="0" t="0" r="0" b="698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450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A9903" w14:textId="77777777" w:rsidR="0011537C" w:rsidRDefault="0011537C" w:rsidP="004F7ED2">
      <w:pPr>
        <w:spacing w:after="0" w:line="240" w:lineRule="auto"/>
      </w:pPr>
      <w:r>
        <w:separator/>
      </w:r>
    </w:p>
  </w:footnote>
  <w:footnote w:type="continuationSeparator" w:id="0">
    <w:p w14:paraId="6BD0414B" w14:textId="77777777" w:rsidR="0011537C" w:rsidRDefault="0011537C" w:rsidP="004F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5CC48" w14:textId="77777777" w:rsidR="006A2F36" w:rsidRPr="006A2F36" w:rsidRDefault="00BA74D1" w:rsidP="00C44833">
    <w:pPr>
      <w:pStyle w:val="Header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ED685FC" wp14:editId="76DED56F">
          <wp:simplePos x="0" y="0"/>
          <wp:positionH relativeFrom="margin">
            <wp:posOffset>5109210</wp:posOffset>
          </wp:positionH>
          <wp:positionV relativeFrom="paragraph">
            <wp:posOffset>-78105</wp:posOffset>
          </wp:positionV>
          <wp:extent cx="1391920" cy="822325"/>
          <wp:effectExtent l="0" t="0" r="0" b="0"/>
          <wp:wrapTopAndBottom/>
          <wp:docPr id="22" name="Immagine 22" descr="C:\Users\Comunicazione\AppData\Local\Microsoft\Windows\INetCache\Content.Word\Confindustria Ancma per Associ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Comunicazione\AppData\Local\Microsoft\Windows\INetCache\Content.Word\Confindustria Ancma per Associa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DAEE8B3" wp14:editId="1A221217">
          <wp:simplePos x="0" y="0"/>
          <wp:positionH relativeFrom="column">
            <wp:posOffset>-358140</wp:posOffset>
          </wp:positionH>
          <wp:positionV relativeFrom="paragraph">
            <wp:posOffset>-3810</wp:posOffset>
          </wp:positionV>
          <wp:extent cx="1933575" cy="715645"/>
          <wp:effectExtent l="0" t="0" r="9525" b="8255"/>
          <wp:wrapTopAndBottom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ST-quadra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F7"/>
    <w:rsid w:val="0000245D"/>
    <w:rsid w:val="00002DB6"/>
    <w:rsid w:val="00007719"/>
    <w:rsid w:val="0001394F"/>
    <w:rsid w:val="00015C4A"/>
    <w:rsid w:val="00020FBD"/>
    <w:rsid w:val="00025424"/>
    <w:rsid w:val="00032AB9"/>
    <w:rsid w:val="00064B1C"/>
    <w:rsid w:val="0009501F"/>
    <w:rsid w:val="00096428"/>
    <w:rsid w:val="000A2F13"/>
    <w:rsid w:val="000B0141"/>
    <w:rsid w:val="00100326"/>
    <w:rsid w:val="00113241"/>
    <w:rsid w:val="0011537C"/>
    <w:rsid w:val="001476C8"/>
    <w:rsid w:val="001C0895"/>
    <w:rsid w:val="001C1316"/>
    <w:rsid w:val="001E6948"/>
    <w:rsid w:val="0024422F"/>
    <w:rsid w:val="00253F79"/>
    <w:rsid w:val="00285870"/>
    <w:rsid w:val="002C62C0"/>
    <w:rsid w:val="0030252E"/>
    <w:rsid w:val="0031420D"/>
    <w:rsid w:val="003220A4"/>
    <w:rsid w:val="003324C6"/>
    <w:rsid w:val="00347710"/>
    <w:rsid w:val="00351CB4"/>
    <w:rsid w:val="00377D64"/>
    <w:rsid w:val="0038544D"/>
    <w:rsid w:val="003B77E3"/>
    <w:rsid w:val="003C3699"/>
    <w:rsid w:val="003C7DB3"/>
    <w:rsid w:val="003E33D5"/>
    <w:rsid w:val="003F36B9"/>
    <w:rsid w:val="00405064"/>
    <w:rsid w:val="0040623B"/>
    <w:rsid w:val="00406A7D"/>
    <w:rsid w:val="00412606"/>
    <w:rsid w:val="00425A90"/>
    <w:rsid w:val="00463F75"/>
    <w:rsid w:val="00465CC8"/>
    <w:rsid w:val="004821DF"/>
    <w:rsid w:val="004A489D"/>
    <w:rsid w:val="004A51BF"/>
    <w:rsid w:val="004B27FF"/>
    <w:rsid w:val="004C6E05"/>
    <w:rsid w:val="004E733C"/>
    <w:rsid w:val="004F7ED2"/>
    <w:rsid w:val="00503931"/>
    <w:rsid w:val="00505286"/>
    <w:rsid w:val="00514788"/>
    <w:rsid w:val="00517D31"/>
    <w:rsid w:val="005217EC"/>
    <w:rsid w:val="00522EC9"/>
    <w:rsid w:val="00523022"/>
    <w:rsid w:val="00531A82"/>
    <w:rsid w:val="0054408B"/>
    <w:rsid w:val="00583A3B"/>
    <w:rsid w:val="00584F58"/>
    <w:rsid w:val="005E4A12"/>
    <w:rsid w:val="00627012"/>
    <w:rsid w:val="00650005"/>
    <w:rsid w:val="00676634"/>
    <w:rsid w:val="006820BE"/>
    <w:rsid w:val="0069589F"/>
    <w:rsid w:val="006A2F36"/>
    <w:rsid w:val="006B16BF"/>
    <w:rsid w:val="00714F9B"/>
    <w:rsid w:val="0072022D"/>
    <w:rsid w:val="007319BB"/>
    <w:rsid w:val="00745897"/>
    <w:rsid w:val="007556EE"/>
    <w:rsid w:val="00784922"/>
    <w:rsid w:val="007A07F5"/>
    <w:rsid w:val="007A0BFF"/>
    <w:rsid w:val="007D0596"/>
    <w:rsid w:val="007D1D28"/>
    <w:rsid w:val="008009A2"/>
    <w:rsid w:val="00817359"/>
    <w:rsid w:val="008367F2"/>
    <w:rsid w:val="0087109A"/>
    <w:rsid w:val="008A0BC0"/>
    <w:rsid w:val="008A766D"/>
    <w:rsid w:val="008C0C07"/>
    <w:rsid w:val="008E104F"/>
    <w:rsid w:val="008E22C9"/>
    <w:rsid w:val="008E7DFC"/>
    <w:rsid w:val="008F7221"/>
    <w:rsid w:val="00901CF7"/>
    <w:rsid w:val="0093222E"/>
    <w:rsid w:val="00954CA5"/>
    <w:rsid w:val="00962ECC"/>
    <w:rsid w:val="00972FE8"/>
    <w:rsid w:val="00991C73"/>
    <w:rsid w:val="009A5C1B"/>
    <w:rsid w:val="009D28C8"/>
    <w:rsid w:val="00A53A4B"/>
    <w:rsid w:val="00A57F94"/>
    <w:rsid w:val="00A87920"/>
    <w:rsid w:val="00A925C6"/>
    <w:rsid w:val="00A96788"/>
    <w:rsid w:val="00AB0290"/>
    <w:rsid w:val="00AB134B"/>
    <w:rsid w:val="00AB3A57"/>
    <w:rsid w:val="00AE7F05"/>
    <w:rsid w:val="00AF0487"/>
    <w:rsid w:val="00AF1551"/>
    <w:rsid w:val="00B02E3A"/>
    <w:rsid w:val="00B32A5E"/>
    <w:rsid w:val="00B405D8"/>
    <w:rsid w:val="00B417A0"/>
    <w:rsid w:val="00B417F8"/>
    <w:rsid w:val="00B66F93"/>
    <w:rsid w:val="00B73AC3"/>
    <w:rsid w:val="00BA74D1"/>
    <w:rsid w:val="00BE040A"/>
    <w:rsid w:val="00C16839"/>
    <w:rsid w:val="00C44833"/>
    <w:rsid w:val="00C70630"/>
    <w:rsid w:val="00C816F8"/>
    <w:rsid w:val="00CA2646"/>
    <w:rsid w:val="00CE644C"/>
    <w:rsid w:val="00D003AF"/>
    <w:rsid w:val="00D06F2F"/>
    <w:rsid w:val="00D509C1"/>
    <w:rsid w:val="00D51822"/>
    <w:rsid w:val="00D523E4"/>
    <w:rsid w:val="00D829BE"/>
    <w:rsid w:val="00D83E8F"/>
    <w:rsid w:val="00D849C9"/>
    <w:rsid w:val="00D90886"/>
    <w:rsid w:val="00DB5B8F"/>
    <w:rsid w:val="00DF2DC6"/>
    <w:rsid w:val="00DF40F8"/>
    <w:rsid w:val="00E135E5"/>
    <w:rsid w:val="00E676F9"/>
    <w:rsid w:val="00E71E59"/>
    <w:rsid w:val="00EC4629"/>
    <w:rsid w:val="00F11EE2"/>
    <w:rsid w:val="00F30D08"/>
    <w:rsid w:val="00F6221B"/>
    <w:rsid w:val="00F64077"/>
    <w:rsid w:val="00F77997"/>
    <w:rsid w:val="00FB2B3B"/>
    <w:rsid w:val="00FB642E"/>
    <w:rsid w:val="00FF3A8F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AA400"/>
  <w15:docId w15:val="{AC5CBEB5-DDAF-496E-A7D2-905D7683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D2"/>
  </w:style>
  <w:style w:type="paragraph" w:styleId="Footer">
    <w:name w:val="footer"/>
    <w:basedOn w:val="Normal"/>
    <w:link w:val="FooterChar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D2"/>
  </w:style>
  <w:style w:type="character" w:styleId="Hyperlink">
    <w:name w:val="Hyperlink"/>
    <w:basedOn w:val="DefaultParagraphFont"/>
    <w:uiPriority w:val="99"/>
    <w:unhideWhenUsed/>
    <w:rsid w:val="0000245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C0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st-italia.it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DxBGc9TD4c" TargetMode="External"/><Relationship Id="rId11" Type="http://schemas.openxmlformats.org/officeDocument/2006/relationships/hyperlink" Target="http://bit.ly/cardo_italia_INST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bit.ly/cardo_italia_FB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lina\AppData\Local\Microsoft\Windows\INetCache\Content.Outlook\NCGLPAQZ\Carta%20Intestata%20SST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C:\Users\Marilina\AppData\Local\Microsoft\Windows\INetCache\Content.Outlook\NCGLPAQZ\Carta Intestata SST (2).DOTX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Marilina</dc:creator>
  <cp:lastModifiedBy>Carli Ann Smith</cp:lastModifiedBy>
  <cp:revision>2</cp:revision>
  <dcterms:created xsi:type="dcterms:W3CDTF">2020-08-14T08:09:00Z</dcterms:created>
  <dcterms:modified xsi:type="dcterms:W3CDTF">2020-08-14T08:09:00Z</dcterms:modified>
</cp:coreProperties>
</file>